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User Story #</w:t>
      </w:r>
      <w:r w:rsidDel="00000000" w:rsidR="00000000" w:rsidRPr="00000000">
        <w:rPr>
          <w:b w:val="1"/>
          <w:sz w:val="32"/>
          <w:szCs w:val="32"/>
          <w:rtl w:val="0"/>
        </w:rPr>
        <w:t xml:space="preserve">213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Gabriel Fernandez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Create “Class Ranking” Page for Assignments (Backend)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As a front-end developer, I want to be able to fetch student statistics about tasks completed per assignment, so that I can populate the class ranking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>
          <w:sz w:val="22"/>
          <w:szCs w:val="22"/>
        </w:rPr>
      </w:pPr>
      <w:r w:rsidDel="00000000" w:rsidR="00000000" w:rsidRPr="00000000">
        <w:rPr>
          <w:b w:val="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320.72727272727275" w:lineRule="auto"/>
        <w:ind w:left="720" w:firstLine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highlight w:val="white"/>
          <w:rtl w:val="0"/>
        </w:rPr>
        <w:t xml:space="preserve">An endpoint is created that returns all students’ task completion percentage for an assignment, given an assignment id.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320.72727272727275" w:lineRule="auto"/>
        <w:ind w:left="720" w:firstLine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highlight w:val="white"/>
          <w:rtl w:val="0"/>
        </w:rPr>
        <w:t xml:space="preserve">Proper messages are returned if the assignment doesn’t exist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320.72727272727275" w:lineRule="auto"/>
        <w:ind w:left="720" w:firstLine="360"/>
        <w:contextualSpacing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highlight w:val="white"/>
          <w:rtl w:val="0"/>
        </w:rPr>
        <w:t xml:space="preserve">Only data about students who are enrolled in the assignment should return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320.72727272727275" w:lineRule="auto"/>
        <w:ind w:left="720" w:firstLine="360"/>
        <w:contextualSpacing w:val="1"/>
        <w:rPr>
          <w:highlight w:val="white"/>
          <w:u w:val="none"/>
        </w:rPr>
      </w:pPr>
      <w:r w:rsidDel="00000000" w:rsidR="00000000" w:rsidRPr="00000000">
        <w:rPr>
          <w:highlight w:val="white"/>
          <w:rtl w:val="0"/>
        </w:rPr>
        <w:t xml:space="preserve">If a student has no tasks added to the assignment, they should not be part of the data.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3wht5lw7txjh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sz w:val="32"/>
          <w:szCs w:val="32"/>
          <w:rtl w:val="0"/>
        </w:rPr>
        <w:t xml:space="preserve">#</w:t>
      </w:r>
      <w:r w:rsidDel="00000000" w:rsidR="00000000" w:rsidRPr="00000000">
        <w:rPr>
          <w:b w:val="1"/>
          <w:sz w:val="32"/>
          <w:szCs w:val="32"/>
          <w:rtl w:val="0"/>
        </w:rPr>
        <w:t xml:space="preserve">213</w:t>
      </w:r>
      <w:r w:rsidDel="00000000" w:rsidR="00000000" w:rsidRPr="00000000">
        <w:rPr>
          <w:b w:val="1"/>
          <w:sz w:val="28"/>
          <w:szCs w:val="28"/>
          <w:rtl w:val="0"/>
        </w:rPr>
        <w:t xml:space="preserve"> – Fetch Assignment Collaboration Data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kev8pv7st8nf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Actors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15l5s7mspqp" w:id="2"/>
      <w:bookmarkEnd w:id="2"/>
      <w:r w:rsidDel="00000000" w:rsidR="00000000" w:rsidRPr="00000000">
        <w:rPr>
          <w:rtl w:val="0"/>
        </w:rPr>
        <w:t xml:space="preserve">Front-end developer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snbft7u3ck8" w:id="3"/>
      <w:bookmarkEnd w:id="3"/>
      <w:r w:rsidDel="00000000" w:rsidR="00000000" w:rsidRPr="00000000">
        <w:rPr>
          <w:b w:val="1"/>
          <w:sz w:val="28"/>
          <w:szCs w:val="28"/>
          <w:rtl w:val="0"/>
        </w:rPr>
        <w:t xml:space="preserve">Entry Conditions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ba49ddp5jonm" w:id="4"/>
      <w:bookmarkEnd w:id="4"/>
      <w:r w:rsidDel="00000000" w:rsidR="00000000" w:rsidRPr="00000000">
        <w:rPr>
          <w:rtl w:val="0"/>
        </w:rPr>
        <w:t xml:space="preserve">Front-end developer has access to a terminal or an api to send http requests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c88vzcbg4wrl" w:id="5"/>
      <w:bookmarkEnd w:id="5"/>
      <w:r w:rsidDel="00000000" w:rsidR="00000000" w:rsidRPr="00000000">
        <w:rPr>
          <w:rtl w:val="0"/>
        </w:rPr>
        <w:t xml:space="preserve">Front-end developer has read the documentation and understands which api endpoints to hit and what data to send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epops1nc44c3" w:id="6"/>
      <w:bookmarkEnd w:id="6"/>
      <w:r w:rsidDel="00000000" w:rsidR="00000000" w:rsidRPr="00000000">
        <w:rPr>
          <w:rtl w:val="0"/>
        </w:rPr>
        <w:t xml:space="preserve">Front-end developer has the id of the assignment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7"/>
      <w:bookmarkEnd w:id="7"/>
      <w:r w:rsidDel="00000000" w:rsidR="00000000" w:rsidRPr="00000000">
        <w:rPr>
          <w:b w:val="1"/>
          <w:sz w:val="28"/>
          <w:szCs w:val="28"/>
          <w:rtl w:val="0"/>
        </w:rPr>
        <w:t xml:space="preserve">Flow of Events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t8ke7mhv9kgg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 case starts when front-end developer sends an http request to the backend collab endpoint with a user token as a header and the id of the assignment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authenticates the user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queries the database for the assignment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backend queries the database for all the users that have joined that assignment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 each user in the query set, the backend queries the database for all the user’s tasks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calculates each user’s task completion percentage and returns the data to front-end developer as a response, and the use case ends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ok6zrm6gnpkb" w:id="7"/>
      <w:bookmarkEnd w:id="7"/>
      <w:r w:rsidDel="00000000" w:rsidR="00000000" w:rsidRPr="00000000">
        <w:rPr>
          <w:b w:val="1"/>
          <w:sz w:val="28"/>
          <w:szCs w:val="28"/>
          <w:rtl w:val="0"/>
        </w:rPr>
        <w:t xml:space="preserve">Alternate Flow of Events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backend determines the token does not belong to an existing user and the use case ends.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3a.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4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backend determines the assignment does not exist and returns an error to front-end developer as a response. The use case end.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3657600" cy="3267075"/>
            <wp:effectExtent b="0" l="0" r="0" t="0"/>
            <wp:docPr id="1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267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3886200"/>
            <wp:effectExtent b="0" l="0" r="0" t="0"/>
            <wp:docPr id="3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8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5575300"/>
            <wp:effectExtent b="0" l="0" r="0" t="0"/>
            <wp:docPr id="4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575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Ensure backend returns an array of user percentages per assignment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Http request is made to the server at the collab endpoint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token, Assignment PK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Array of user names and percentages for the assignment given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Array of user names and percentages for the assignment given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2 (Rainy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Ensure backend returns a proper error message when the assignment doesn’t exist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Http request is made to the server at the collab endpoint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token, Assignment PK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Error message saying the assignment given doesn’t exist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Error message saying the assignment given doesn’t exist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0j0zll" w:id="9"/>
      <w:bookmarkEnd w:id="9"/>
      <w:r w:rsidDel="00000000" w:rsidR="00000000" w:rsidRPr="00000000">
        <w:drawing>
          <wp:inline distB="114300" distT="114300" distL="114300" distR="114300">
            <wp:extent cx="5943600" cy="2844800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0j0zll" w:id="9"/>
      <w:bookmarkEnd w:id="9"/>
      <w:r w:rsidDel="00000000" w:rsidR="00000000" w:rsidRPr="00000000">
        <w:drawing>
          <wp:inline distB="114300" distT="114300" distL="114300" distR="114300">
            <wp:extent cx="5943600" cy="2667000"/>
            <wp:effectExtent b="0" l="0" r="0" t="0"/>
            <wp:docPr id="2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7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5.png"/><Relationship Id="rId5" Type="http://schemas.openxmlformats.org/officeDocument/2006/relationships/image" Target="media/image03.png"/><Relationship Id="rId6" Type="http://schemas.openxmlformats.org/officeDocument/2006/relationships/image" Target="media/image06.png"/><Relationship Id="rId7" Type="http://schemas.openxmlformats.org/officeDocument/2006/relationships/image" Target="media/image07.png"/><Relationship Id="rId8" Type="http://schemas.openxmlformats.org/officeDocument/2006/relationships/image" Target="media/image09.png"/></Relationships>
</file>